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38099B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38099B" w:rsidP="0038099B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38099B" w:rsidRPr="00C5161E" w:rsidRDefault="0038099B" w:rsidP="0038099B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646123" w:rsidRDefault="0038099B" w:rsidP="0038099B">
      <w:pPr>
        <w:jc w:val="both"/>
        <w:rPr>
          <w:sz w:val="28"/>
          <w:szCs w:val="28"/>
          <w:u w:val="single"/>
          <w:lang w:val="ru-RU"/>
        </w:rPr>
      </w:pPr>
      <w:r w:rsidRPr="00E13303">
        <w:rPr>
          <w:sz w:val="28"/>
          <w:szCs w:val="28"/>
          <w:lang w:val="ru-RU"/>
        </w:rPr>
        <w:t xml:space="preserve"> </w:t>
      </w:r>
      <w:proofErr w:type="spellStart"/>
      <w:r w:rsidR="00B703E9">
        <w:rPr>
          <w:sz w:val="28"/>
          <w:szCs w:val="28"/>
          <w:lang w:val="ru-RU"/>
        </w:rPr>
        <w:t>від</w:t>
      </w:r>
      <w:proofErr w:type="spellEnd"/>
      <w:r w:rsidR="00B703E9">
        <w:rPr>
          <w:sz w:val="28"/>
          <w:szCs w:val="28"/>
          <w:lang w:val="ru-RU"/>
        </w:rPr>
        <w:t xml:space="preserve"> </w:t>
      </w:r>
      <w:r w:rsidR="003A23E0">
        <w:rPr>
          <w:sz w:val="28"/>
          <w:szCs w:val="28"/>
          <w:lang w:val="ru-RU"/>
        </w:rPr>
        <w:t xml:space="preserve"> </w:t>
      </w:r>
      <w:r w:rsidR="0007199C">
        <w:rPr>
          <w:sz w:val="28"/>
          <w:szCs w:val="28"/>
          <w:lang w:val="ru-RU"/>
        </w:rPr>
        <w:t>17.10.</w:t>
      </w:r>
      <w:r w:rsidR="00B703E9">
        <w:rPr>
          <w:sz w:val="28"/>
          <w:szCs w:val="28"/>
          <w:lang w:val="ru-RU"/>
        </w:rPr>
        <w:t xml:space="preserve"> 2019 року           </w:t>
      </w:r>
      <w:r w:rsidRPr="008A2C55">
        <w:rPr>
          <w:sz w:val="28"/>
          <w:szCs w:val="28"/>
          <w:lang w:val="ru-RU"/>
        </w:rPr>
        <w:t xml:space="preserve"> </w:t>
      </w:r>
      <w:proofErr w:type="spellStart"/>
      <w:r w:rsidRPr="008A2C55">
        <w:rPr>
          <w:sz w:val="28"/>
          <w:szCs w:val="28"/>
          <w:lang w:val="ru-RU"/>
        </w:rPr>
        <w:t>Чернігів</w:t>
      </w:r>
      <w:proofErr w:type="spellEnd"/>
      <w:r w:rsidRPr="008A2C55">
        <w:rPr>
          <w:sz w:val="28"/>
          <w:szCs w:val="28"/>
          <w:lang w:val="ru-RU"/>
        </w:rPr>
        <w:tab/>
      </w:r>
      <w:r w:rsidRPr="008A2C55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Pr="008A2C55">
        <w:rPr>
          <w:sz w:val="28"/>
          <w:szCs w:val="28"/>
          <w:lang w:val="ru-RU"/>
        </w:rPr>
        <w:t xml:space="preserve"> </w:t>
      </w:r>
      <w:r w:rsidRPr="00E13303">
        <w:rPr>
          <w:sz w:val="28"/>
          <w:szCs w:val="28"/>
          <w:lang w:val="ru-RU"/>
        </w:rPr>
        <w:t xml:space="preserve">№ </w:t>
      </w:r>
      <w:r w:rsidR="00BD1DCC">
        <w:rPr>
          <w:sz w:val="28"/>
          <w:szCs w:val="28"/>
          <w:lang w:val="ru-RU"/>
        </w:rPr>
        <w:t xml:space="preserve"> </w:t>
      </w:r>
      <w:r w:rsidR="0007199C">
        <w:rPr>
          <w:sz w:val="28"/>
          <w:szCs w:val="28"/>
          <w:lang w:val="ru-RU"/>
        </w:rPr>
        <w:t>457</w:t>
      </w:r>
    </w:p>
    <w:p w:rsidR="0038099B" w:rsidRPr="008A2C55" w:rsidRDefault="0038099B" w:rsidP="0038099B">
      <w:pPr>
        <w:jc w:val="both"/>
        <w:rPr>
          <w:u w:val="single"/>
          <w:lang w:val="ru-RU"/>
        </w:rPr>
      </w:pPr>
    </w:p>
    <w:p w:rsidR="0038099B" w:rsidRPr="004870BE" w:rsidRDefault="0038099B" w:rsidP="0038099B">
      <w:pPr>
        <w:jc w:val="both"/>
        <w:rPr>
          <w:sz w:val="10"/>
          <w:szCs w:val="10"/>
          <w:lang w:val="uk-UA"/>
        </w:rPr>
      </w:pPr>
    </w:p>
    <w:p w:rsidR="00AE0AD7" w:rsidRPr="003A23E0" w:rsidRDefault="00AE0AD7" w:rsidP="00151E2C">
      <w:pPr>
        <w:rPr>
          <w:b/>
          <w:bCs/>
          <w:i/>
          <w:sz w:val="28"/>
          <w:szCs w:val="28"/>
          <w:lang w:val="uk-UA"/>
        </w:rPr>
      </w:pPr>
    </w:p>
    <w:p w:rsidR="00D908F0" w:rsidRPr="003A23E0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3A23E0">
        <w:rPr>
          <w:b/>
          <w:bCs/>
          <w:i/>
          <w:sz w:val="28"/>
          <w:szCs w:val="28"/>
          <w:lang w:val="uk-UA"/>
        </w:rPr>
        <w:t xml:space="preserve">Про </w:t>
      </w:r>
      <w:r w:rsidR="00D908F0" w:rsidRPr="003A23E0">
        <w:rPr>
          <w:b/>
          <w:bCs/>
          <w:i/>
          <w:sz w:val="28"/>
          <w:szCs w:val="28"/>
          <w:lang w:val="uk-UA"/>
        </w:rPr>
        <w:t xml:space="preserve">затвердження </w:t>
      </w:r>
    </w:p>
    <w:p w:rsidR="00151E2C" w:rsidRPr="003A23E0" w:rsidRDefault="00D908F0" w:rsidP="00151E2C">
      <w:pPr>
        <w:rPr>
          <w:b/>
          <w:bCs/>
          <w:i/>
          <w:sz w:val="28"/>
          <w:szCs w:val="28"/>
          <w:lang w:val="uk-UA"/>
        </w:rPr>
      </w:pPr>
      <w:r w:rsidRPr="003A23E0">
        <w:rPr>
          <w:b/>
          <w:bCs/>
          <w:i/>
          <w:sz w:val="28"/>
          <w:szCs w:val="28"/>
          <w:lang w:val="uk-UA"/>
        </w:rPr>
        <w:t>паспорту</w:t>
      </w:r>
      <w:r w:rsidR="00151E2C" w:rsidRPr="003A23E0">
        <w:rPr>
          <w:b/>
          <w:bCs/>
          <w:i/>
          <w:sz w:val="28"/>
          <w:szCs w:val="28"/>
          <w:lang w:val="uk-UA"/>
        </w:rPr>
        <w:t xml:space="preserve"> бюджетної</w:t>
      </w:r>
    </w:p>
    <w:p w:rsidR="00151E2C" w:rsidRPr="003A23E0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3A23E0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3A23E0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3A23E0">
        <w:rPr>
          <w:b/>
          <w:bCs/>
          <w:i/>
          <w:sz w:val="28"/>
          <w:szCs w:val="28"/>
          <w:lang w:val="uk-UA"/>
        </w:rPr>
        <w:t>бюджету на 2019 рік</w:t>
      </w:r>
    </w:p>
    <w:p w:rsidR="00151E2C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151E2C" w:rsidRPr="00342069" w:rsidRDefault="00151E2C" w:rsidP="00AE0AD7">
      <w:pPr>
        <w:spacing w:after="120"/>
        <w:ind w:firstLine="363"/>
        <w:jc w:val="both"/>
        <w:rPr>
          <w:b/>
          <w:bCs/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>Відповідно до пункту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</w:t>
      </w:r>
      <w:r w:rsidRPr="003420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спільного розпорядження голів обласної державної адміністрації та обласної ради </w:t>
      </w:r>
      <w:r w:rsidR="007F74A1">
        <w:rPr>
          <w:sz w:val="28"/>
          <w:szCs w:val="28"/>
          <w:lang w:val="uk-UA"/>
        </w:rPr>
        <w:t>«Про внесення змін до пок</w:t>
      </w:r>
      <w:r w:rsidR="00D908F0">
        <w:rPr>
          <w:sz w:val="28"/>
          <w:szCs w:val="28"/>
          <w:lang w:val="uk-UA"/>
        </w:rPr>
        <w:t xml:space="preserve">азників обласного бюджету» </w:t>
      </w:r>
      <w:r>
        <w:rPr>
          <w:sz w:val="28"/>
          <w:szCs w:val="28"/>
          <w:lang w:val="uk-UA"/>
        </w:rPr>
        <w:t>від 0</w:t>
      </w:r>
      <w:r w:rsidR="003A23E0">
        <w:rPr>
          <w:sz w:val="28"/>
          <w:szCs w:val="28"/>
          <w:lang w:val="uk-UA"/>
        </w:rPr>
        <w:t>9.10</w:t>
      </w:r>
      <w:r>
        <w:rPr>
          <w:sz w:val="28"/>
          <w:szCs w:val="28"/>
          <w:lang w:val="uk-UA"/>
        </w:rPr>
        <w:t xml:space="preserve">.2019 № </w:t>
      </w:r>
      <w:r w:rsidR="003A23E0">
        <w:rPr>
          <w:sz w:val="28"/>
          <w:szCs w:val="28"/>
          <w:lang w:val="uk-UA"/>
        </w:rPr>
        <w:t>96</w:t>
      </w:r>
      <w:r w:rsidR="00AE0AD7">
        <w:rPr>
          <w:sz w:val="28"/>
          <w:szCs w:val="28"/>
          <w:lang w:val="uk-UA"/>
        </w:rPr>
        <w:t xml:space="preserve">, </w:t>
      </w:r>
      <w:r w:rsidR="00AE0AD7" w:rsidRPr="00AE0AD7">
        <w:rPr>
          <w:b/>
          <w:sz w:val="28"/>
          <w:szCs w:val="28"/>
          <w:lang w:val="uk-UA"/>
        </w:rPr>
        <w:t>наказую</w:t>
      </w:r>
      <w:r w:rsidRPr="00AE0AD7">
        <w:rPr>
          <w:b/>
          <w:bCs/>
          <w:sz w:val="28"/>
          <w:szCs w:val="28"/>
          <w:lang w:val="uk-UA"/>
        </w:rPr>
        <w:t>:</w:t>
      </w:r>
    </w:p>
    <w:p w:rsidR="0038099B" w:rsidRDefault="00D908F0" w:rsidP="00D908F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201</w:t>
      </w:r>
      <w:r w:rsidR="00967EAC">
        <w:rPr>
          <w:sz w:val="28"/>
          <w:szCs w:val="28"/>
          <w:lang w:val="uk-UA"/>
        </w:rPr>
        <w:t>9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3A23E0">
        <w:rPr>
          <w:sz w:val="28"/>
          <w:szCs w:val="28"/>
          <w:lang w:val="uk-UA"/>
        </w:rPr>
        <w:t>7310</w:t>
      </w:r>
      <w:r w:rsidR="00967EAC">
        <w:rPr>
          <w:sz w:val="28"/>
          <w:szCs w:val="28"/>
          <w:lang w:val="uk-UA"/>
        </w:rPr>
        <w:t xml:space="preserve"> «</w:t>
      </w:r>
      <w:r w:rsidR="003A23E0">
        <w:rPr>
          <w:sz w:val="28"/>
          <w:szCs w:val="28"/>
          <w:lang w:val="uk-UA"/>
        </w:rPr>
        <w:t>Будівництво об’єктів житлово-комунального господарства</w:t>
      </w:r>
      <w:r w:rsidR="00967EA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908F0" w:rsidRPr="00C5161E" w:rsidRDefault="00D908F0" w:rsidP="00D908F0">
      <w:pPr>
        <w:ind w:firstLine="720"/>
        <w:jc w:val="both"/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32D5B" w:rsidRDefault="00432D5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432D5B" w:rsidRDefault="00432D5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E13303" w:rsidRDefault="0086595E" w:rsidP="0038099B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8099B" w:rsidRPr="00E13303">
        <w:rPr>
          <w:sz w:val="28"/>
          <w:szCs w:val="28"/>
          <w:lang w:val="uk-UA"/>
        </w:rPr>
        <w:t xml:space="preserve">ачальник                               </w:t>
      </w:r>
      <w:r w:rsidR="0038099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</w:t>
      </w:r>
      <w:r w:rsidR="0038099B">
        <w:rPr>
          <w:sz w:val="28"/>
          <w:szCs w:val="28"/>
          <w:lang w:val="uk-UA"/>
        </w:rPr>
        <w:t xml:space="preserve">                   </w:t>
      </w:r>
      <w:r w:rsidR="003A23E0">
        <w:rPr>
          <w:sz w:val="28"/>
          <w:szCs w:val="28"/>
          <w:lang w:val="uk-UA"/>
        </w:rPr>
        <w:t xml:space="preserve">              Андрій </w:t>
      </w:r>
      <w:r>
        <w:rPr>
          <w:sz w:val="28"/>
          <w:szCs w:val="28"/>
          <w:lang w:val="uk-UA"/>
        </w:rPr>
        <w:t xml:space="preserve"> ТИШИНА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D908F0" w:rsidRDefault="00D908F0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E0AD7" w:rsidRDefault="00AE0AD7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A42DA8" w:rsidRDefault="00A42DA8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4F5E21" w:rsidRDefault="0038099B" w:rsidP="0038099B">
      <w:pPr>
        <w:rPr>
          <w:lang w:val="ru-RU"/>
        </w:rPr>
      </w:pPr>
    </w:p>
    <w:sectPr w:rsidR="0038099B" w:rsidRPr="004F5E2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7199C"/>
    <w:rsid w:val="000E29B4"/>
    <w:rsid w:val="001229C6"/>
    <w:rsid w:val="00151E2C"/>
    <w:rsid w:val="003005D3"/>
    <w:rsid w:val="0038099B"/>
    <w:rsid w:val="003A23E0"/>
    <w:rsid w:val="00432D5B"/>
    <w:rsid w:val="004A3CC2"/>
    <w:rsid w:val="005E1567"/>
    <w:rsid w:val="00627819"/>
    <w:rsid w:val="00701501"/>
    <w:rsid w:val="007B6E46"/>
    <w:rsid w:val="007F74A1"/>
    <w:rsid w:val="0086595E"/>
    <w:rsid w:val="00967EAC"/>
    <w:rsid w:val="00A42DA8"/>
    <w:rsid w:val="00AD37EE"/>
    <w:rsid w:val="00AE0AD7"/>
    <w:rsid w:val="00B703E9"/>
    <w:rsid w:val="00BC0CDB"/>
    <w:rsid w:val="00BC23E3"/>
    <w:rsid w:val="00BD1DCC"/>
    <w:rsid w:val="00CA288D"/>
    <w:rsid w:val="00D3779E"/>
    <w:rsid w:val="00D42A27"/>
    <w:rsid w:val="00D908F0"/>
    <w:rsid w:val="00E32330"/>
    <w:rsid w:val="00E500F1"/>
    <w:rsid w:val="00E649F5"/>
    <w:rsid w:val="00E975EC"/>
    <w:rsid w:val="00EA25D4"/>
    <w:rsid w:val="00E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9</cp:revision>
  <cp:lastPrinted>2019-03-15T09:11:00Z</cp:lastPrinted>
  <dcterms:created xsi:type="dcterms:W3CDTF">2019-05-14T11:03:00Z</dcterms:created>
  <dcterms:modified xsi:type="dcterms:W3CDTF">2019-10-21T05:28:00Z</dcterms:modified>
</cp:coreProperties>
</file>